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63A8" w:rsidRPr="004063A8" w:rsidTr="004063A8">
        <w:tc>
          <w:tcPr>
            <w:tcW w:w="426" w:type="dxa"/>
            <w:vAlign w:val="bottom"/>
            <w:hideMark/>
          </w:tcPr>
          <w:p w:rsidR="004063A8" w:rsidRPr="004063A8" w:rsidRDefault="004063A8" w:rsidP="004063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4063A8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63A8" w:rsidRPr="004063A8" w:rsidRDefault="004063A8" w:rsidP="004063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063A8">
              <w:rPr>
                <w:rFonts w:ascii="Times New Roman" w:hAnsi="Times New Roman"/>
                <w:sz w:val="28"/>
                <w:szCs w:val="28"/>
              </w:rPr>
              <w:t xml:space="preserve">  27.06.2017</w:t>
            </w:r>
          </w:p>
        </w:tc>
        <w:tc>
          <w:tcPr>
            <w:tcW w:w="4111" w:type="dxa"/>
            <w:vAlign w:val="bottom"/>
          </w:tcPr>
          <w:p w:rsidR="004063A8" w:rsidRPr="004063A8" w:rsidRDefault="004063A8" w:rsidP="004063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063A8" w:rsidRPr="004063A8" w:rsidRDefault="004063A8" w:rsidP="004063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063A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63A8" w:rsidRPr="004063A8" w:rsidRDefault="004063A8" w:rsidP="004063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63A8">
              <w:rPr>
                <w:rFonts w:ascii="Times New Roman" w:hAnsi="Times New Roman"/>
                <w:sz w:val="28"/>
              </w:rPr>
              <w:t>16</w:t>
            </w:r>
            <w:r>
              <w:rPr>
                <w:rFonts w:ascii="Times New Roman" w:hAnsi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AD0954" w:rsidRPr="00AD0954" w:rsidRDefault="00AD0954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D0954" w:rsidRPr="00AD0954" w:rsidRDefault="00AD0954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Об обращении Законодательного Собрания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Владимирской области к Председателю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Государственной Думы </w:t>
      </w:r>
      <w:proofErr w:type="gramStart"/>
      <w:r w:rsidRPr="00AD0954">
        <w:rPr>
          <w:rFonts w:ascii="Times New Roman" w:eastAsia="Times New Roman" w:hAnsi="Times New Roman"/>
          <w:sz w:val="28"/>
          <w:szCs w:val="28"/>
        </w:rPr>
        <w:t>Федерального</w:t>
      </w:r>
      <w:proofErr w:type="gramEnd"/>
      <w:r w:rsidRPr="00AD095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Собрания Российской Федерации В.В. Володину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о необходимости скорейшего рассмотрения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и принятия проекта федерального закона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№ 472515-6 «О государственном регулировании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деятельности по перевозке пассажиров и багажа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легковым такси в Российской Федерации </w:t>
      </w:r>
    </w:p>
    <w:p w:rsidR="007D70EB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 xml:space="preserve">и внесении изменений в </w:t>
      </w:r>
      <w:proofErr w:type="gramStart"/>
      <w:r w:rsidRPr="00AD0954">
        <w:rPr>
          <w:rFonts w:ascii="Times New Roman" w:eastAsia="Times New Roman" w:hAnsi="Times New Roman"/>
          <w:sz w:val="28"/>
          <w:szCs w:val="28"/>
        </w:rPr>
        <w:t>отдельные</w:t>
      </w:r>
      <w:proofErr w:type="gramEnd"/>
      <w:r w:rsidRPr="00AD095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63F4E" w:rsidRPr="00AD0954" w:rsidRDefault="00B63F4E" w:rsidP="00AD0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</w:rPr>
        <w:t>законодательные акты Российской Федерации»</w:t>
      </w:r>
    </w:p>
    <w:p w:rsidR="000967F8" w:rsidRPr="00AD0954" w:rsidRDefault="000967F8" w:rsidP="00AD09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7F8" w:rsidRPr="00AD0954" w:rsidRDefault="000967F8" w:rsidP="00AD09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AD0954" w:rsidRDefault="005F2DEE" w:rsidP="00AD09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954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AD0954" w:rsidRDefault="005F2DEE" w:rsidP="00AD0954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p w:rsidR="005F2DEE" w:rsidRPr="00AD0954" w:rsidRDefault="005F2DEE" w:rsidP="00AD09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D095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D0954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AD0954" w:rsidRDefault="005F2DEE" w:rsidP="00AD0954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p w:rsidR="00DC04ED" w:rsidRPr="00AD0954" w:rsidRDefault="00DC04ED" w:rsidP="00AD095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AD0954">
        <w:rPr>
          <w:rFonts w:ascii="Times New Roman" w:hAnsi="Times New Roman"/>
          <w:sz w:val="28"/>
          <w:szCs w:val="28"/>
          <w:lang w:eastAsia="ru-RU"/>
        </w:rPr>
        <w:t xml:space="preserve">1. Поддержать </w:t>
      </w:r>
      <w:r w:rsidR="00B63F4E" w:rsidRPr="00AD0954">
        <w:rPr>
          <w:rFonts w:ascii="Times New Roman" w:hAnsi="Times New Roman"/>
          <w:sz w:val="28"/>
          <w:szCs w:val="28"/>
          <w:lang w:eastAsia="ru-RU"/>
        </w:rPr>
        <w:t>обращение Законодательного Собрания Владимирской области к Председателю Государственной Думы Федерального Собрания Российской Федерации В.В. Володину о необходимости скорейшего ра</w:t>
      </w:r>
      <w:r w:rsidR="00B63F4E" w:rsidRPr="00AD0954">
        <w:rPr>
          <w:rFonts w:ascii="Times New Roman" w:hAnsi="Times New Roman"/>
          <w:sz w:val="28"/>
          <w:szCs w:val="28"/>
          <w:lang w:eastAsia="ru-RU"/>
        </w:rPr>
        <w:t>с</w:t>
      </w:r>
      <w:r w:rsidR="00B63F4E" w:rsidRPr="00AD0954">
        <w:rPr>
          <w:rFonts w:ascii="Times New Roman" w:hAnsi="Times New Roman"/>
          <w:sz w:val="28"/>
          <w:szCs w:val="28"/>
          <w:lang w:eastAsia="ru-RU"/>
        </w:rPr>
        <w:t>смотрения и принятия проекта федерального закона № 472515-6 «О госуда</w:t>
      </w:r>
      <w:r w:rsidR="00B63F4E" w:rsidRPr="00AD0954">
        <w:rPr>
          <w:rFonts w:ascii="Times New Roman" w:hAnsi="Times New Roman"/>
          <w:sz w:val="28"/>
          <w:szCs w:val="28"/>
          <w:lang w:eastAsia="ru-RU"/>
        </w:rPr>
        <w:t>р</w:t>
      </w:r>
      <w:r w:rsidR="00B63F4E" w:rsidRPr="00AD0954">
        <w:rPr>
          <w:rFonts w:ascii="Times New Roman" w:hAnsi="Times New Roman"/>
          <w:sz w:val="28"/>
          <w:szCs w:val="28"/>
          <w:lang w:eastAsia="ru-RU"/>
        </w:rPr>
        <w:t>ственном регулировании деятельности по перевозке пассажиров и багажа легковым такси в Российской Федерации и внесении изменений в отдельные законодательные акты Российской Федерации».</w:t>
      </w:r>
    </w:p>
    <w:p w:rsidR="00DC04ED" w:rsidRPr="00AD0954" w:rsidRDefault="00DC04ED" w:rsidP="00AD095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954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настоящее Постановление </w:t>
      </w:r>
      <w:r w:rsidR="00B63F4E" w:rsidRPr="00AD0954">
        <w:rPr>
          <w:rFonts w:ascii="Times New Roman" w:eastAsia="Times New Roman" w:hAnsi="Times New Roman"/>
          <w:sz w:val="28"/>
          <w:szCs w:val="28"/>
          <w:lang w:eastAsia="ru-RU"/>
        </w:rPr>
        <w:t xml:space="preserve">в Законодательное Собрание Владимирской </w:t>
      </w:r>
      <w:r w:rsidR="000967F8" w:rsidRPr="00AD0954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E5331D" w:rsidRPr="00AD09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04ED" w:rsidRPr="00AD0954" w:rsidRDefault="00DC04ED" w:rsidP="00AD09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4ED" w:rsidRDefault="00DC04ED" w:rsidP="00AD09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0954" w:rsidRPr="00AD0954" w:rsidRDefault="00AD0954" w:rsidP="00AD09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AD0954" w:rsidRDefault="00D80713" w:rsidP="00AD09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0954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AD0954" w:rsidRPr="00AD0954" w:rsidRDefault="00D80713" w:rsidP="00AD095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AD0954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AD0954" w:rsidRPr="00AD0954" w:rsidSect="00AD0954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7F8"/>
    <w:rsid w:val="000B15C1"/>
    <w:rsid w:val="00106682"/>
    <w:rsid w:val="00140A77"/>
    <w:rsid w:val="001E5FF6"/>
    <w:rsid w:val="001F6B46"/>
    <w:rsid w:val="004063A8"/>
    <w:rsid w:val="004137C3"/>
    <w:rsid w:val="005C2124"/>
    <w:rsid w:val="005F2DEE"/>
    <w:rsid w:val="00715D00"/>
    <w:rsid w:val="00726DCE"/>
    <w:rsid w:val="007D70EB"/>
    <w:rsid w:val="007F5784"/>
    <w:rsid w:val="00866319"/>
    <w:rsid w:val="009E2956"/>
    <w:rsid w:val="00A520F0"/>
    <w:rsid w:val="00A65318"/>
    <w:rsid w:val="00A821A3"/>
    <w:rsid w:val="00AD0954"/>
    <w:rsid w:val="00B63F4E"/>
    <w:rsid w:val="00B66476"/>
    <w:rsid w:val="00B96442"/>
    <w:rsid w:val="00BD79BB"/>
    <w:rsid w:val="00BE2626"/>
    <w:rsid w:val="00CC4812"/>
    <w:rsid w:val="00CF69B2"/>
    <w:rsid w:val="00D26F40"/>
    <w:rsid w:val="00D766F1"/>
    <w:rsid w:val="00D80713"/>
    <w:rsid w:val="00D81264"/>
    <w:rsid w:val="00DC04ED"/>
    <w:rsid w:val="00DD4C76"/>
    <w:rsid w:val="00E1265B"/>
    <w:rsid w:val="00E5331D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customStyle="1" w:styleId="1">
    <w:name w:val="Без интервала1"/>
    <w:rsid w:val="000967F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customStyle="1" w:styleId="1">
    <w:name w:val="Без интервала1"/>
    <w:rsid w:val="000967F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43</cp:revision>
  <cp:lastPrinted>2016-08-05T05:36:00Z</cp:lastPrinted>
  <dcterms:created xsi:type="dcterms:W3CDTF">2014-01-31T07:50:00Z</dcterms:created>
  <dcterms:modified xsi:type="dcterms:W3CDTF">2017-06-28T06:52:00Z</dcterms:modified>
</cp:coreProperties>
</file>