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A3BEF" w:rsidRPr="000A3BEF" w:rsidTr="000A3BEF">
        <w:tc>
          <w:tcPr>
            <w:tcW w:w="426" w:type="dxa"/>
            <w:vAlign w:val="bottom"/>
            <w:hideMark/>
          </w:tcPr>
          <w:p w:rsidR="000A3BEF" w:rsidRPr="000A3BEF" w:rsidRDefault="000A3BEF" w:rsidP="000A3BEF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A3BE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A3BEF" w:rsidRPr="000A3BEF" w:rsidRDefault="000A3BEF" w:rsidP="000A3BEF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0A3BEF">
              <w:rPr>
                <w:rFonts w:ascii="Times New Roman" w:hAnsi="Times New Roman" w:cs="Times New Roman"/>
                <w:sz w:val="28"/>
                <w:szCs w:val="28"/>
              </w:rPr>
              <w:t xml:space="preserve">  25.04.2017</w:t>
            </w:r>
          </w:p>
        </w:tc>
        <w:tc>
          <w:tcPr>
            <w:tcW w:w="4111" w:type="dxa"/>
            <w:vAlign w:val="bottom"/>
          </w:tcPr>
          <w:p w:rsidR="000A3BEF" w:rsidRPr="000A3BEF" w:rsidRDefault="000A3BEF" w:rsidP="000A3BEF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A3BEF" w:rsidRPr="000A3BEF" w:rsidRDefault="000A3BEF" w:rsidP="000A3BEF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0A3BE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A3BEF" w:rsidRPr="000A3BEF" w:rsidRDefault="000A3BEF" w:rsidP="000A3B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0A3BEF">
              <w:rPr>
                <w:rFonts w:ascii="Times New Roman" w:hAnsi="Times New Roman" w:cs="Times New Roman"/>
                <w:sz w:val="28"/>
              </w:rPr>
              <w:t>8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  <w:bookmarkStart w:id="0" w:name="_GoBack"/>
            <w:bookmarkEnd w:id="0"/>
          </w:p>
        </w:tc>
      </w:tr>
    </w:tbl>
    <w:p w:rsidR="00872B69" w:rsidRPr="00872B69" w:rsidRDefault="00872B69" w:rsidP="00872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2B69" w:rsidRPr="00872B69" w:rsidRDefault="00872B69" w:rsidP="00872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1A0" w:rsidRPr="00872B69" w:rsidRDefault="00DF41A0" w:rsidP="00872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B69">
        <w:rPr>
          <w:rFonts w:ascii="Times New Roman" w:hAnsi="Times New Roman" w:cs="Times New Roman"/>
          <w:sz w:val="28"/>
          <w:szCs w:val="28"/>
        </w:rPr>
        <w:t xml:space="preserve">Об обращении Ярославской областной Думы </w:t>
      </w:r>
    </w:p>
    <w:p w:rsidR="00DF41A0" w:rsidRPr="00872B69" w:rsidRDefault="00DF41A0" w:rsidP="00872B6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2B69">
        <w:rPr>
          <w:rFonts w:ascii="Times New Roman" w:hAnsi="Times New Roman" w:cs="Times New Roman"/>
          <w:bCs/>
          <w:sz w:val="28"/>
          <w:szCs w:val="28"/>
        </w:rPr>
        <w:t xml:space="preserve">в Правительство Российской Федерации </w:t>
      </w:r>
    </w:p>
    <w:p w:rsidR="00DF41A0" w:rsidRPr="00872B69" w:rsidRDefault="00DF41A0" w:rsidP="00872B6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2B69">
        <w:rPr>
          <w:rFonts w:ascii="Times New Roman" w:hAnsi="Times New Roman" w:cs="Times New Roman"/>
          <w:bCs/>
          <w:sz w:val="28"/>
          <w:szCs w:val="28"/>
        </w:rPr>
        <w:t xml:space="preserve">о поддержке предложений в Комплексный план </w:t>
      </w:r>
    </w:p>
    <w:p w:rsidR="00DF41A0" w:rsidRPr="00872B69" w:rsidRDefault="00DF41A0" w:rsidP="00872B6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2B69">
        <w:rPr>
          <w:rFonts w:ascii="Times New Roman" w:hAnsi="Times New Roman" w:cs="Times New Roman"/>
          <w:bCs/>
          <w:sz w:val="28"/>
          <w:szCs w:val="28"/>
        </w:rPr>
        <w:t xml:space="preserve">действий Правительства Российской Федерации </w:t>
      </w:r>
    </w:p>
    <w:p w:rsidR="00DF41A0" w:rsidRPr="00872B69" w:rsidRDefault="00DF41A0" w:rsidP="00872B6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2B69">
        <w:rPr>
          <w:rFonts w:ascii="Times New Roman" w:hAnsi="Times New Roman" w:cs="Times New Roman"/>
          <w:bCs/>
          <w:sz w:val="28"/>
          <w:szCs w:val="28"/>
        </w:rPr>
        <w:t>на 2017</w:t>
      </w:r>
      <w:r w:rsidR="00E01089">
        <w:rPr>
          <w:rFonts w:ascii="Times New Roman" w:hAnsi="Times New Roman" w:cs="Times New Roman"/>
          <w:bCs/>
          <w:sz w:val="28"/>
          <w:szCs w:val="28"/>
        </w:rPr>
        <w:t>-</w:t>
      </w:r>
      <w:r w:rsidRPr="00872B69">
        <w:rPr>
          <w:rFonts w:ascii="Times New Roman" w:hAnsi="Times New Roman" w:cs="Times New Roman"/>
          <w:bCs/>
          <w:sz w:val="28"/>
          <w:szCs w:val="28"/>
        </w:rPr>
        <w:t xml:space="preserve">2025 годы </w:t>
      </w:r>
    </w:p>
    <w:p w:rsidR="00DF41A0" w:rsidRPr="00872B69" w:rsidRDefault="00DF41A0" w:rsidP="00872B6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1A0" w:rsidRPr="00872B69" w:rsidRDefault="00DF41A0" w:rsidP="00872B6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1A0" w:rsidRPr="00872B69" w:rsidRDefault="00DF41A0" w:rsidP="00872B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Ярославская областная Дума </w:t>
      </w:r>
    </w:p>
    <w:p w:rsidR="00DF41A0" w:rsidRPr="00872B69" w:rsidRDefault="00DF41A0" w:rsidP="00872B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1A0" w:rsidRPr="00872B69" w:rsidRDefault="00DF41A0" w:rsidP="00872B6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72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72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F41A0" w:rsidRPr="00872B69" w:rsidRDefault="00DF41A0" w:rsidP="00872B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1A0" w:rsidRPr="00872B69" w:rsidRDefault="00DF41A0" w:rsidP="00872B69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B69">
        <w:rPr>
          <w:rFonts w:ascii="Times New Roman" w:hAnsi="Times New Roman" w:cs="Times New Roman"/>
          <w:sz w:val="28"/>
          <w:szCs w:val="28"/>
        </w:rPr>
        <w:t xml:space="preserve">1. Принять обращение </w:t>
      </w:r>
      <w:r w:rsidR="007D7FE1" w:rsidRPr="00872B69">
        <w:rPr>
          <w:rFonts w:ascii="Times New Roman" w:hAnsi="Times New Roman" w:cs="Times New Roman"/>
          <w:bCs/>
          <w:sz w:val="28"/>
          <w:szCs w:val="28"/>
        </w:rPr>
        <w:t>в Правительство Российской Федерации о по</w:t>
      </w:r>
      <w:r w:rsidR="007D7FE1" w:rsidRPr="00872B69">
        <w:rPr>
          <w:rFonts w:ascii="Times New Roman" w:hAnsi="Times New Roman" w:cs="Times New Roman"/>
          <w:bCs/>
          <w:sz w:val="28"/>
          <w:szCs w:val="28"/>
        </w:rPr>
        <w:t>д</w:t>
      </w:r>
      <w:r w:rsidR="007D7FE1" w:rsidRPr="00872B69">
        <w:rPr>
          <w:rFonts w:ascii="Times New Roman" w:hAnsi="Times New Roman" w:cs="Times New Roman"/>
          <w:bCs/>
          <w:sz w:val="28"/>
          <w:szCs w:val="28"/>
        </w:rPr>
        <w:t>держке предложений в Комплексный план действий Правительства Росси</w:t>
      </w:r>
      <w:r w:rsidR="007D7FE1" w:rsidRPr="00872B69">
        <w:rPr>
          <w:rFonts w:ascii="Times New Roman" w:hAnsi="Times New Roman" w:cs="Times New Roman"/>
          <w:bCs/>
          <w:sz w:val="28"/>
          <w:szCs w:val="28"/>
        </w:rPr>
        <w:t>й</w:t>
      </w:r>
      <w:r w:rsidR="007D7FE1" w:rsidRPr="00872B69">
        <w:rPr>
          <w:rFonts w:ascii="Times New Roman" w:hAnsi="Times New Roman" w:cs="Times New Roman"/>
          <w:bCs/>
          <w:sz w:val="28"/>
          <w:szCs w:val="28"/>
        </w:rPr>
        <w:t>ской Федерации на 2017</w:t>
      </w:r>
      <w:r w:rsidR="00872B69">
        <w:rPr>
          <w:rFonts w:ascii="Times New Roman" w:hAnsi="Times New Roman" w:cs="Times New Roman"/>
          <w:bCs/>
          <w:sz w:val="28"/>
          <w:szCs w:val="28"/>
        </w:rPr>
        <w:t>-</w:t>
      </w:r>
      <w:r w:rsidR="007D7FE1" w:rsidRPr="00872B69">
        <w:rPr>
          <w:rFonts w:ascii="Times New Roman" w:hAnsi="Times New Roman" w:cs="Times New Roman"/>
          <w:bCs/>
          <w:sz w:val="28"/>
          <w:szCs w:val="28"/>
        </w:rPr>
        <w:t>2025 годы</w:t>
      </w:r>
      <w:r w:rsidRPr="00872B69">
        <w:rPr>
          <w:rFonts w:ascii="Times New Roman" w:hAnsi="Times New Roman" w:cs="Times New Roman"/>
          <w:sz w:val="28"/>
          <w:szCs w:val="28"/>
        </w:rPr>
        <w:t xml:space="preserve"> (прилагается).</w:t>
      </w:r>
      <w:r w:rsidR="007D7FE1" w:rsidRPr="00872B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1A0" w:rsidRPr="00872B69" w:rsidRDefault="00DF41A0" w:rsidP="00872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B69">
        <w:rPr>
          <w:rFonts w:ascii="Times New Roman" w:hAnsi="Times New Roman" w:cs="Times New Roman"/>
          <w:sz w:val="28"/>
          <w:szCs w:val="28"/>
        </w:rPr>
        <w:t>2. Обратиться к законодательным органам государственной власти субъектов Российской Федерации с просьбой поддержать указанное обращ</w:t>
      </w:r>
      <w:r w:rsidRPr="00872B69">
        <w:rPr>
          <w:rFonts w:ascii="Times New Roman" w:hAnsi="Times New Roman" w:cs="Times New Roman"/>
          <w:sz w:val="28"/>
          <w:szCs w:val="28"/>
        </w:rPr>
        <w:t>е</w:t>
      </w:r>
      <w:r w:rsidRPr="00872B69">
        <w:rPr>
          <w:rFonts w:ascii="Times New Roman" w:hAnsi="Times New Roman" w:cs="Times New Roman"/>
          <w:sz w:val="28"/>
          <w:szCs w:val="28"/>
        </w:rPr>
        <w:t>ние.</w:t>
      </w:r>
    </w:p>
    <w:p w:rsidR="00DF41A0" w:rsidRPr="00872B69" w:rsidRDefault="00DF41A0" w:rsidP="00872B69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B69">
        <w:rPr>
          <w:rFonts w:ascii="Times New Roman" w:hAnsi="Times New Roman" w:cs="Times New Roman"/>
          <w:sz w:val="28"/>
          <w:szCs w:val="28"/>
        </w:rPr>
        <w:t xml:space="preserve">3. Направить настоящее Постановление и указанное обращение в </w:t>
      </w:r>
      <w:r w:rsidR="007D7FE1" w:rsidRPr="00872B69">
        <w:rPr>
          <w:rFonts w:ascii="Times New Roman" w:hAnsi="Times New Roman" w:cs="Times New Roman"/>
          <w:bCs/>
          <w:sz w:val="28"/>
          <w:szCs w:val="28"/>
        </w:rPr>
        <w:t>Пр</w:t>
      </w:r>
      <w:r w:rsidR="007D7FE1" w:rsidRPr="00872B69">
        <w:rPr>
          <w:rFonts w:ascii="Times New Roman" w:hAnsi="Times New Roman" w:cs="Times New Roman"/>
          <w:bCs/>
          <w:sz w:val="28"/>
          <w:szCs w:val="28"/>
        </w:rPr>
        <w:t>а</w:t>
      </w:r>
      <w:r w:rsidR="007D7FE1" w:rsidRPr="00872B69">
        <w:rPr>
          <w:rFonts w:ascii="Times New Roman" w:hAnsi="Times New Roman" w:cs="Times New Roman"/>
          <w:bCs/>
          <w:sz w:val="28"/>
          <w:szCs w:val="28"/>
        </w:rPr>
        <w:t>вительство Российской Федерации</w:t>
      </w:r>
      <w:r w:rsidRPr="00872B69">
        <w:rPr>
          <w:rFonts w:ascii="Times New Roman" w:hAnsi="Times New Roman" w:cs="Times New Roman"/>
          <w:sz w:val="28"/>
          <w:szCs w:val="28"/>
        </w:rPr>
        <w:t>.</w:t>
      </w:r>
    </w:p>
    <w:p w:rsidR="00DF41A0" w:rsidRPr="00872B69" w:rsidRDefault="00DF41A0" w:rsidP="00872B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B69">
        <w:rPr>
          <w:rFonts w:ascii="Times New Roman" w:hAnsi="Times New Roman" w:cs="Times New Roman"/>
          <w:sz w:val="28"/>
          <w:szCs w:val="28"/>
        </w:rPr>
        <w:t xml:space="preserve">4. </w:t>
      </w:r>
      <w:r w:rsidRPr="00872B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принятия.</w:t>
      </w:r>
    </w:p>
    <w:p w:rsidR="00DF41A0" w:rsidRPr="00872B69" w:rsidRDefault="00DF41A0" w:rsidP="00872B69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41A0" w:rsidRPr="00872B69" w:rsidRDefault="00DF41A0" w:rsidP="00872B69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1A0" w:rsidRPr="00872B69" w:rsidRDefault="00DF41A0" w:rsidP="00872B69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1A0" w:rsidRPr="00872B69" w:rsidRDefault="00DF41A0" w:rsidP="00872B6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B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DF41A0" w:rsidRPr="00872B69" w:rsidRDefault="00DF41A0" w:rsidP="00872B69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872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</w:t>
      </w:r>
      <w:r w:rsidR="00872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872B69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DF41A0" w:rsidRPr="00872B69" w:rsidSect="00872B6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D28"/>
    <w:rsid w:val="000A3BEF"/>
    <w:rsid w:val="00157680"/>
    <w:rsid w:val="002641BE"/>
    <w:rsid w:val="003D3B43"/>
    <w:rsid w:val="005F5D28"/>
    <w:rsid w:val="0070613E"/>
    <w:rsid w:val="007D7FE1"/>
    <w:rsid w:val="00872B69"/>
    <w:rsid w:val="00A719C8"/>
    <w:rsid w:val="00B34662"/>
    <w:rsid w:val="00DF41A0"/>
    <w:rsid w:val="00E01089"/>
    <w:rsid w:val="00E40DAA"/>
    <w:rsid w:val="00E8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0613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0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0613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0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8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15</cp:revision>
  <dcterms:created xsi:type="dcterms:W3CDTF">2017-04-05T10:48:00Z</dcterms:created>
  <dcterms:modified xsi:type="dcterms:W3CDTF">2017-04-27T13:17:00Z</dcterms:modified>
</cp:coreProperties>
</file>